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C272" w14:textId="69310D67" w:rsidR="00D50BCF" w:rsidRDefault="001D536B" w:rsidP="00D90AB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</w:t>
      </w:r>
      <w:r w:rsidR="003D0BD1">
        <w:rPr>
          <w:sz w:val="20"/>
        </w:rPr>
        <w:t xml:space="preserve"> </w:t>
      </w:r>
      <w:r>
        <w:rPr>
          <w:sz w:val="20"/>
        </w:rPr>
        <w:t xml:space="preserve">    Elektroninio dokumento nuorašas</w:t>
      </w:r>
      <w:r w:rsidR="007228F3">
        <w:rPr>
          <w:sz w:val="20"/>
        </w:rPr>
        <w:t xml:space="preserve">     </w:t>
      </w:r>
      <w:r w:rsidR="00320951">
        <w:rPr>
          <w:sz w:val="20"/>
        </w:rPr>
        <w:t xml:space="preserve">                                                                                                                             </w:t>
      </w:r>
      <w:r w:rsidR="007228F3">
        <w:rPr>
          <w:sz w:val="20"/>
        </w:rPr>
        <w:t xml:space="preserve"> </w:t>
      </w:r>
    </w:p>
    <w:p w14:paraId="6F4317D8" w14:textId="6752CEEB" w:rsidR="00AB543A" w:rsidRDefault="006D1DD7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</w:p>
    <w:p w14:paraId="40EAC7ED" w14:textId="77777777" w:rsidR="00AB543A" w:rsidRDefault="00AB543A">
      <w:pPr>
        <w:jc w:val="center"/>
        <w:rPr>
          <w:sz w:val="20"/>
        </w:rPr>
      </w:pPr>
    </w:p>
    <w:p w14:paraId="07946F67" w14:textId="77777777" w:rsidR="002F541C" w:rsidRDefault="00FF6E5D">
      <w:pPr>
        <w:jc w:val="center"/>
        <w:rPr>
          <w:sz w:val="20"/>
        </w:rPr>
      </w:pPr>
      <w:r>
        <w:rPr>
          <w:noProof/>
          <w:sz w:val="20"/>
          <w:lang w:eastAsia="lt-LT"/>
        </w:rPr>
        <w:drawing>
          <wp:anchor distT="0" distB="0" distL="114300" distR="114300" simplePos="0" relativeHeight="251657728" behindDoc="1" locked="0" layoutInCell="1" allowOverlap="1" wp14:anchorId="28B4B109" wp14:editId="36F87877">
            <wp:simplePos x="0" y="0"/>
            <wp:positionH relativeFrom="column">
              <wp:posOffset>2571750</wp:posOffset>
            </wp:positionH>
            <wp:positionV relativeFrom="paragraph">
              <wp:posOffset>-161290</wp:posOffset>
            </wp:positionV>
            <wp:extent cx="692150" cy="806450"/>
            <wp:effectExtent l="0" t="0" r="0" b="0"/>
            <wp:wrapTight wrapText="bothSides">
              <wp:wrapPolygon edited="0">
                <wp:start x="0" y="1020"/>
                <wp:lineTo x="0" y="20409"/>
                <wp:lineTo x="20807" y="20409"/>
                <wp:lineTo x="20807" y="1020"/>
                <wp:lineTo x="0" y="1020"/>
              </wp:wrapPolygon>
            </wp:wrapTight>
            <wp:docPr id="2" name="Paveikslėlis 2" descr="Simb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bo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269AE" w14:textId="77777777" w:rsidR="002F541C" w:rsidRDefault="002F541C">
      <w:pPr>
        <w:jc w:val="center"/>
        <w:rPr>
          <w:sz w:val="20"/>
        </w:rPr>
      </w:pPr>
    </w:p>
    <w:p w14:paraId="7A1D18F1" w14:textId="77777777" w:rsidR="002F541C" w:rsidRDefault="002F541C">
      <w:pPr>
        <w:jc w:val="center"/>
        <w:rPr>
          <w:sz w:val="20"/>
        </w:rPr>
      </w:pPr>
    </w:p>
    <w:p w14:paraId="4952C27F" w14:textId="77777777" w:rsidR="002F541C" w:rsidRDefault="002F541C">
      <w:pPr>
        <w:jc w:val="center"/>
        <w:rPr>
          <w:sz w:val="20"/>
        </w:rPr>
      </w:pPr>
    </w:p>
    <w:p w14:paraId="06FC602D" w14:textId="77777777" w:rsidR="001B4FCC" w:rsidRPr="003163BB" w:rsidRDefault="001B4FCC">
      <w:pPr>
        <w:jc w:val="center"/>
        <w:rPr>
          <w:szCs w:val="24"/>
        </w:rPr>
      </w:pPr>
    </w:p>
    <w:p w14:paraId="1B025041" w14:textId="77777777" w:rsidR="001B4FCC" w:rsidRPr="003163BB" w:rsidRDefault="001B4FCC">
      <w:pPr>
        <w:pStyle w:val="Antrat2"/>
        <w:rPr>
          <w:sz w:val="24"/>
          <w:szCs w:val="24"/>
        </w:rPr>
      </w:pPr>
      <w:r w:rsidRPr="003163BB">
        <w:rPr>
          <w:sz w:val="24"/>
          <w:szCs w:val="24"/>
        </w:rPr>
        <w:t>VIEŠOSIOS ĮSTAIGOS LAZDIJŲ KULTŪROS CENTRO</w:t>
      </w:r>
    </w:p>
    <w:p w14:paraId="42CD800A" w14:textId="77777777" w:rsidR="001B4FCC" w:rsidRPr="003163BB" w:rsidRDefault="001B4FCC">
      <w:pPr>
        <w:pStyle w:val="Antrat2"/>
        <w:rPr>
          <w:sz w:val="24"/>
          <w:szCs w:val="24"/>
        </w:rPr>
      </w:pPr>
      <w:r w:rsidRPr="003163BB">
        <w:rPr>
          <w:sz w:val="24"/>
          <w:szCs w:val="24"/>
        </w:rPr>
        <w:t>DIREKTORIUS</w:t>
      </w:r>
    </w:p>
    <w:p w14:paraId="60B5E2D6" w14:textId="77777777" w:rsidR="001B4FCC" w:rsidRPr="003163BB" w:rsidRDefault="001B4FCC">
      <w:pPr>
        <w:jc w:val="center"/>
        <w:rPr>
          <w:rFonts w:ascii="Times New Roman" w:hAnsi="Times New Roman"/>
          <w:szCs w:val="24"/>
        </w:rPr>
      </w:pPr>
    </w:p>
    <w:p w14:paraId="3CCC1877" w14:textId="77777777" w:rsidR="001B4FCC" w:rsidRPr="003163BB" w:rsidRDefault="001B4FCC">
      <w:pPr>
        <w:pStyle w:val="Antrat2"/>
        <w:rPr>
          <w:sz w:val="24"/>
          <w:szCs w:val="24"/>
        </w:rPr>
      </w:pPr>
      <w:r w:rsidRPr="003163BB">
        <w:rPr>
          <w:sz w:val="24"/>
          <w:szCs w:val="24"/>
        </w:rPr>
        <w:t>ĮSAKYMAS</w:t>
      </w:r>
    </w:p>
    <w:p w14:paraId="5199245A" w14:textId="398B0689" w:rsidR="00006149" w:rsidRPr="003163BB" w:rsidRDefault="00A51DA6" w:rsidP="00FA4AB5">
      <w:pPr>
        <w:jc w:val="center"/>
        <w:rPr>
          <w:rFonts w:ascii="Times New Roman" w:hAnsi="Times New Roman"/>
          <w:b/>
          <w:szCs w:val="24"/>
        </w:rPr>
      </w:pPr>
      <w:r w:rsidRPr="003163BB">
        <w:rPr>
          <w:rFonts w:ascii="Times New Roman" w:hAnsi="Times New Roman"/>
          <w:b/>
          <w:szCs w:val="24"/>
        </w:rPr>
        <w:t xml:space="preserve">DĖL </w:t>
      </w:r>
      <w:r w:rsidR="00006149">
        <w:rPr>
          <w:rFonts w:ascii="Times New Roman" w:hAnsi="Times New Roman"/>
          <w:b/>
          <w:szCs w:val="24"/>
        </w:rPr>
        <w:t xml:space="preserve">PREKYBOS ORGANIZAVIMO </w:t>
      </w:r>
      <w:r w:rsidR="00D90ABE">
        <w:rPr>
          <w:rFonts w:ascii="Times New Roman" w:hAnsi="Times New Roman"/>
          <w:b/>
          <w:szCs w:val="24"/>
        </w:rPr>
        <w:t xml:space="preserve">RENGINIO </w:t>
      </w:r>
      <w:r w:rsidR="002B53AC">
        <w:rPr>
          <w:rFonts w:ascii="Times New Roman" w:hAnsi="Times New Roman"/>
          <w:b/>
          <w:szCs w:val="24"/>
        </w:rPr>
        <w:t>„</w:t>
      </w:r>
      <w:r w:rsidR="00D90ABE">
        <w:rPr>
          <w:rFonts w:ascii="Times New Roman" w:hAnsi="Times New Roman"/>
          <w:b/>
          <w:szCs w:val="24"/>
        </w:rPr>
        <w:t>METELIO BANGA</w:t>
      </w:r>
      <w:r w:rsidR="002B53AC">
        <w:rPr>
          <w:rFonts w:ascii="Times New Roman" w:hAnsi="Times New Roman"/>
          <w:b/>
          <w:szCs w:val="24"/>
        </w:rPr>
        <w:t>“</w:t>
      </w:r>
      <w:r w:rsidR="00FA4AB5">
        <w:rPr>
          <w:rFonts w:ascii="Times New Roman" w:hAnsi="Times New Roman"/>
          <w:b/>
          <w:szCs w:val="24"/>
        </w:rPr>
        <w:t xml:space="preserve">  METU </w:t>
      </w:r>
    </w:p>
    <w:p w14:paraId="529F2C4F" w14:textId="77777777" w:rsidR="001B4FCC" w:rsidRPr="003163BB" w:rsidRDefault="001B4FCC">
      <w:pPr>
        <w:jc w:val="center"/>
        <w:rPr>
          <w:rFonts w:ascii="Times New Roman" w:hAnsi="Times New Roman"/>
          <w:b/>
          <w:szCs w:val="24"/>
        </w:rPr>
      </w:pPr>
    </w:p>
    <w:p w14:paraId="3F73B2AF" w14:textId="74BC1A3C" w:rsidR="001B4FCC" w:rsidRPr="003163BB" w:rsidRDefault="00217CD4" w:rsidP="003163BB">
      <w:pPr>
        <w:spacing w:line="360" w:lineRule="auto"/>
        <w:jc w:val="center"/>
        <w:rPr>
          <w:rFonts w:ascii="Times New Roman" w:hAnsi="Times New Roman"/>
          <w:bCs/>
          <w:szCs w:val="24"/>
        </w:rPr>
      </w:pPr>
      <w:r w:rsidRPr="003163BB">
        <w:rPr>
          <w:rFonts w:ascii="Times New Roman" w:hAnsi="Times New Roman"/>
          <w:bCs/>
          <w:szCs w:val="24"/>
        </w:rPr>
        <w:t>20</w:t>
      </w:r>
      <w:r w:rsidR="005975C2" w:rsidRPr="003163BB">
        <w:rPr>
          <w:rFonts w:ascii="Times New Roman" w:hAnsi="Times New Roman"/>
          <w:bCs/>
          <w:szCs w:val="24"/>
        </w:rPr>
        <w:t>2</w:t>
      </w:r>
      <w:r w:rsidR="00C42AA7">
        <w:rPr>
          <w:rFonts w:ascii="Times New Roman" w:hAnsi="Times New Roman"/>
          <w:bCs/>
          <w:szCs w:val="24"/>
        </w:rPr>
        <w:t>2</w:t>
      </w:r>
      <w:r w:rsidR="00A51DA6" w:rsidRPr="003163BB">
        <w:rPr>
          <w:rFonts w:ascii="Times New Roman" w:hAnsi="Times New Roman"/>
          <w:bCs/>
          <w:szCs w:val="24"/>
        </w:rPr>
        <w:t xml:space="preserve"> m. </w:t>
      </w:r>
      <w:r w:rsidR="00006149">
        <w:rPr>
          <w:rFonts w:ascii="Times New Roman" w:hAnsi="Times New Roman"/>
          <w:bCs/>
          <w:szCs w:val="24"/>
        </w:rPr>
        <w:t xml:space="preserve">liepos </w:t>
      </w:r>
      <w:r w:rsidR="006D1DD7">
        <w:rPr>
          <w:rFonts w:ascii="Times New Roman" w:hAnsi="Times New Roman"/>
          <w:bCs/>
          <w:szCs w:val="24"/>
        </w:rPr>
        <w:t>1</w:t>
      </w:r>
      <w:r w:rsidR="00C42AA7">
        <w:rPr>
          <w:rFonts w:ascii="Times New Roman" w:hAnsi="Times New Roman"/>
          <w:bCs/>
          <w:szCs w:val="24"/>
        </w:rPr>
        <w:t>3</w:t>
      </w:r>
      <w:r w:rsidR="006D455C" w:rsidRPr="003163BB">
        <w:rPr>
          <w:rFonts w:ascii="Times New Roman" w:hAnsi="Times New Roman"/>
          <w:bCs/>
          <w:szCs w:val="24"/>
        </w:rPr>
        <w:t xml:space="preserve"> </w:t>
      </w:r>
      <w:r w:rsidR="00A51DA6" w:rsidRPr="003163BB">
        <w:rPr>
          <w:rFonts w:ascii="Times New Roman" w:hAnsi="Times New Roman"/>
          <w:bCs/>
          <w:szCs w:val="24"/>
        </w:rPr>
        <w:t xml:space="preserve"> d.  Nr. </w:t>
      </w:r>
      <w:r w:rsidR="004562A1" w:rsidRPr="003163BB">
        <w:rPr>
          <w:rFonts w:ascii="Times New Roman" w:hAnsi="Times New Roman"/>
          <w:bCs/>
          <w:szCs w:val="24"/>
        </w:rPr>
        <w:t>LKC</w:t>
      </w:r>
      <w:r w:rsidR="004814CE">
        <w:rPr>
          <w:rFonts w:ascii="Times New Roman" w:hAnsi="Times New Roman"/>
          <w:bCs/>
          <w:szCs w:val="24"/>
        </w:rPr>
        <w:t>V</w:t>
      </w:r>
      <w:r w:rsidR="00A51DA6" w:rsidRPr="003163BB">
        <w:rPr>
          <w:rFonts w:ascii="Times New Roman" w:hAnsi="Times New Roman"/>
          <w:bCs/>
          <w:szCs w:val="24"/>
        </w:rPr>
        <w:t xml:space="preserve"> - </w:t>
      </w:r>
      <w:r w:rsidR="002E6A5B">
        <w:rPr>
          <w:rFonts w:ascii="Times New Roman" w:hAnsi="Times New Roman"/>
          <w:bCs/>
          <w:szCs w:val="24"/>
        </w:rPr>
        <w:t>40</w:t>
      </w:r>
    </w:p>
    <w:p w14:paraId="549AB133" w14:textId="5256C064" w:rsidR="001B4FCC" w:rsidRDefault="001B4FCC" w:rsidP="003163BB">
      <w:pPr>
        <w:spacing w:line="360" w:lineRule="auto"/>
        <w:jc w:val="center"/>
        <w:rPr>
          <w:rFonts w:ascii="Times New Roman" w:hAnsi="Times New Roman"/>
          <w:bCs/>
          <w:szCs w:val="24"/>
        </w:rPr>
      </w:pPr>
      <w:r w:rsidRPr="003163BB">
        <w:rPr>
          <w:rFonts w:ascii="Times New Roman" w:hAnsi="Times New Roman"/>
          <w:bCs/>
          <w:szCs w:val="24"/>
        </w:rPr>
        <w:t>Lazdijai</w:t>
      </w:r>
    </w:p>
    <w:p w14:paraId="2E6B1AEC" w14:textId="2594A40B" w:rsidR="001C1ECF" w:rsidRDefault="00111C78" w:rsidP="003163BB">
      <w:pPr>
        <w:spacing w:line="360" w:lineRule="auto"/>
        <w:jc w:val="both"/>
        <w:rPr>
          <w:rFonts w:ascii="Times New Roman" w:hAnsi="Times New Roman"/>
          <w:szCs w:val="24"/>
        </w:rPr>
      </w:pPr>
      <w:r w:rsidRPr="003163BB">
        <w:rPr>
          <w:rFonts w:ascii="Times New Roman" w:hAnsi="Times New Roman"/>
          <w:szCs w:val="24"/>
        </w:rPr>
        <w:t xml:space="preserve">          </w:t>
      </w:r>
      <w:r w:rsidR="00703F22">
        <w:rPr>
          <w:rFonts w:ascii="Times New Roman" w:hAnsi="Times New Roman"/>
          <w:szCs w:val="24"/>
        </w:rPr>
        <w:t>Vadovaudamasi</w:t>
      </w:r>
      <w:r w:rsidR="0094387C">
        <w:rPr>
          <w:rFonts w:ascii="Times New Roman" w:hAnsi="Times New Roman"/>
          <w:szCs w:val="24"/>
        </w:rPr>
        <w:t>s</w:t>
      </w:r>
      <w:r w:rsidR="00703F22">
        <w:rPr>
          <w:rFonts w:ascii="Times New Roman" w:hAnsi="Times New Roman"/>
          <w:szCs w:val="24"/>
        </w:rPr>
        <w:t xml:space="preserve"> VšĮ Lazdijų kultūros centro įstat</w:t>
      </w:r>
      <w:r w:rsidR="005323D0">
        <w:rPr>
          <w:rFonts w:ascii="Times New Roman" w:hAnsi="Times New Roman"/>
          <w:szCs w:val="24"/>
        </w:rPr>
        <w:t>ų</w:t>
      </w:r>
      <w:r w:rsidR="00703F22">
        <w:rPr>
          <w:rFonts w:ascii="Times New Roman" w:hAnsi="Times New Roman"/>
          <w:szCs w:val="24"/>
        </w:rPr>
        <w:t>, patvirtint</w:t>
      </w:r>
      <w:r w:rsidR="005323D0">
        <w:rPr>
          <w:rFonts w:ascii="Times New Roman" w:hAnsi="Times New Roman"/>
          <w:szCs w:val="24"/>
        </w:rPr>
        <w:t>ų</w:t>
      </w:r>
      <w:r w:rsidR="00703F22">
        <w:rPr>
          <w:rFonts w:ascii="Times New Roman" w:hAnsi="Times New Roman"/>
          <w:szCs w:val="24"/>
        </w:rPr>
        <w:t xml:space="preserve"> Lazdijų rajono savivaldybės </w:t>
      </w:r>
      <w:r w:rsidR="0024659F">
        <w:rPr>
          <w:rFonts w:ascii="Times New Roman" w:hAnsi="Times New Roman"/>
          <w:szCs w:val="24"/>
        </w:rPr>
        <w:t xml:space="preserve">tarybos </w:t>
      </w:r>
      <w:r w:rsidR="005323D0">
        <w:rPr>
          <w:rFonts w:ascii="Times New Roman" w:hAnsi="Times New Roman"/>
          <w:szCs w:val="24"/>
        </w:rPr>
        <w:t>201</w:t>
      </w:r>
      <w:r w:rsidR="00205DC5">
        <w:rPr>
          <w:rFonts w:ascii="Times New Roman" w:hAnsi="Times New Roman"/>
          <w:szCs w:val="24"/>
        </w:rPr>
        <w:t>1</w:t>
      </w:r>
      <w:r w:rsidR="005323D0">
        <w:rPr>
          <w:rFonts w:ascii="Times New Roman" w:hAnsi="Times New Roman"/>
          <w:szCs w:val="24"/>
        </w:rPr>
        <w:t xml:space="preserve"> m. </w:t>
      </w:r>
      <w:r w:rsidR="00205DC5">
        <w:rPr>
          <w:rFonts w:ascii="Times New Roman" w:hAnsi="Times New Roman"/>
          <w:szCs w:val="24"/>
        </w:rPr>
        <w:t>gegužės</w:t>
      </w:r>
      <w:r w:rsidR="005323D0">
        <w:rPr>
          <w:rFonts w:ascii="Times New Roman" w:hAnsi="Times New Roman"/>
          <w:szCs w:val="24"/>
        </w:rPr>
        <w:t xml:space="preserve"> </w:t>
      </w:r>
      <w:r w:rsidR="00205DC5">
        <w:rPr>
          <w:rFonts w:ascii="Times New Roman" w:hAnsi="Times New Roman"/>
          <w:szCs w:val="24"/>
        </w:rPr>
        <w:t>24</w:t>
      </w:r>
      <w:r w:rsidR="005323D0">
        <w:rPr>
          <w:rFonts w:ascii="Times New Roman" w:hAnsi="Times New Roman"/>
          <w:szCs w:val="24"/>
        </w:rPr>
        <w:t xml:space="preserve"> d. </w:t>
      </w:r>
      <w:r w:rsidR="00703F22">
        <w:rPr>
          <w:rFonts w:ascii="Times New Roman" w:hAnsi="Times New Roman"/>
          <w:szCs w:val="24"/>
        </w:rPr>
        <w:t xml:space="preserve"> </w:t>
      </w:r>
      <w:r w:rsidR="005323D0">
        <w:rPr>
          <w:rFonts w:ascii="Times New Roman" w:hAnsi="Times New Roman"/>
          <w:szCs w:val="24"/>
        </w:rPr>
        <w:t>sprendim</w:t>
      </w:r>
      <w:r w:rsidR="00F74C4F">
        <w:rPr>
          <w:rFonts w:ascii="Times New Roman" w:hAnsi="Times New Roman"/>
          <w:szCs w:val="24"/>
        </w:rPr>
        <w:t>u</w:t>
      </w:r>
      <w:r w:rsidR="005323D0">
        <w:rPr>
          <w:rFonts w:ascii="Times New Roman" w:hAnsi="Times New Roman"/>
          <w:szCs w:val="24"/>
        </w:rPr>
        <w:t xml:space="preserve"> Nr.5TS-4</w:t>
      </w:r>
      <w:r w:rsidR="00205DC5">
        <w:rPr>
          <w:rFonts w:ascii="Times New Roman" w:hAnsi="Times New Roman"/>
          <w:szCs w:val="24"/>
        </w:rPr>
        <w:t>3</w:t>
      </w:r>
      <w:r w:rsidR="00006149">
        <w:rPr>
          <w:rFonts w:ascii="Times New Roman" w:hAnsi="Times New Roman"/>
          <w:szCs w:val="24"/>
        </w:rPr>
        <w:t xml:space="preserve"> „Dėl viešųjų įstaigų įstatų pakeitimo ir patvirtinimo“ 1.1. papunkčiu, </w:t>
      </w:r>
      <w:r w:rsidR="005323D0">
        <w:rPr>
          <w:rFonts w:ascii="Times New Roman" w:hAnsi="Times New Roman"/>
          <w:szCs w:val="24"/>
        </w:rPr>
        <w:t xml:space="preserve"> 5</w:t>
      </w:r>
      <w:r w:rsidR="00F74C4F">
        <w:rPr>
          <w:rFonts w:ascii="Times New Roman" w:hAnsi="Times New Roman"/>
          <w:szCs w:val="24"/>
        </w:rPr>
        <w:t>6</w:t>
      </w:r>
      <w:r w:rsidR="005323D0">
        <w:rPr>
          <w:rFonts w:ascii="Times New Roman" w:hAnsi="Times New Roman"/>
          <w:szCs w:val="24"/>
        </w:rPr>
        <w:t>.</w:t>
      </w:r>
      <w:r w:rsidR="00F74C4F">
        <w:rPr>
          <w:rFonts w:ascii="Times New Roman" w:hAnsi="Times New Roman"/>
          <w:szCs w:val="24"/>
        </w:rPr>
        <w:t>13</w:t>
      </w:r>
      <w:r w:rsidR="005323D0">
        <w:rPr>
          <w:rFonts w:ascii="Times New Roman" w:hAnsi="Times New Roman"/>
          <w:szCs w:val="24"/>
        </w:rPr>
        <w:t xml:space="preserve"> punktu</w:t>
      </w:r>
      <w:r w:rsidR="0014001B">
        <w:rPr>
          <w:rFonts w:ascii="Times New Roman" w:hAnsi="Times New Roman"/>
          <w:szCs w:val="24"/>
        </w:rPr>
        <w:t xml:space="preserve">, </w:t>
      </w:r>
      <w:r w:rsidR="00B7331B">
        <w:rPr>
          <w:rFonts w:ascii="Times New Roman" w:hAnsi="Times New Roman"/>
          <w:szCs w:val="24"/>
        </w:rPr>
        <w:t>VšĮ Lazdijų kultūros centro direktoriaus 2020 m. liepos 7 d. įsakym</w:t>
      </w:r>
      <w:r w:rsidR="00370A84">
        <w:rPr>
          <w:rFonts w:ascii="Times New Roman" w:hAnsi="Times New Roman"/>
          <w:szCs w:val="24"/>
        </w:rPr>
        <w:t>o</w:t>
      </w:r>
      <w:r w:rsidR="00B7331B">
        <w:rPr>
          <w:rFonts w:ascii="Times New Roman" w:hAnsi="Times New Roman"/>
          <w:szCs w:val="24"/>
        </w:rPr>
        <w:t xml:space="preserve"> Nr.</w:t>
      </w:r>
      <w:r w:rsidR="00CE44B7">
        <w:rPr>
          <w:rFonts w:ascii="Times New Roman" w:hAnsi="Times New Roman"/>
          <w:szCs w:val="24"/>
        </w:rPr>
        <w:t xml:space="preserve">LKCV-27 </w:t>
      </w:r>
      <w:r w:rsidR="00B7331B">
        <w:rPr>
          <w:rFonts w:ascii="Times New Roman" w:hAnsi="Times New Roman"/>
          <w:szCs w:val="24"/>
        </w:rPr>
        <w:t xml:space="preserve"> „Dėl prekybos organizavimo kultūros renginiuose taisyklių patvirtinimo“</w:t>
      </w:r>
      <w:r w:rsidR="00370A84">
        <w:rPr>
          <w:rFonts w:ascii="Times New Roman" w:hAnsi="Times New Roman"/>
          <w:szCs w:val="24"/>
        </w:rPr>
        <w:t xml:space="preserve"> 1.2. punktu n u s t a t a u:</w:t>
      </w:r>
    </w:p>
    <w:p w14:paraId="718E60CF" w14:textId="7B013178" w:rsidR="00B7331B" w:rsidRPr="00370A84" w:rsidRDefault="00370A84" w:rsidP="004E6071">
      <w:pPr>
        <w:pStyle w:val="Sraopastraipa"/>
        <w:numPr>
          <w:ilvl w:val="0"/>
          <w:numId w:val="11"/>
        </w:numPr>
        <w:spacing w:line="360" w:lineRule="auto"/>
        <w:ind w:left="142" w:firstLine="63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Renginio data ir vieta: </w:t>
      </w:r>
      <w:r w:rsidR="00B7331B" w:rsidRPr="00370A84">
        <w:rPr>
          <w:rFonts w:ascii="Times New Roman" w:hAnsi="Times New Roman"/>
          <w:szCs w:val="24"/>
        </w:rPr>
        <w:t xml:space="preserve"> 202</w:t>
      </w:r>
      <w:r w:rsidR="00C42AA7">
        <w:rPr>
          <w:rFonts w:ascii="Times New Roman" w:hAnsi="Times New Roman"/>
          <w:szCs w:val="24"/>
        </w:rPr>
        <w:t>2</w:t>
      </w:r>
      <w:r w:rsidR="00B7331B" w:rsidRPr="00370A84">
        <w:rPr>
          <w:rFonts w:ascii="Times New Roman" w:hAnsi="Times New Roman"/>
          <w:szCs w:val="24"/>
        </w:rPr>
        <w:t xml:space="preserve"> m. </w:t>
      </w:r>
      <w:r w:rsidR="00D90ABE">
        <w:rPr>
          <w:rFonts w:ascii="Times New Roman" w:hAnsi="Times New Roman"/>
          <w:szCs w:val="24"/>
        </w:rPr>
        <w:t>rugpjūčio</w:t>
      </w:r>
      <w:r w:rsidR="00B7331B" w:rsidRPr="00370A84">
        <w:rPr>
          <w:rFonts w:ascii="Times New Roman" w:hAnsi="Times New Roman"/>
          <w:szCs w:val="24"/>
        </w:rPr>
        <w:t xml:space="preserve"> </w:t>
      </w:r>
      <w:r w:rsidR="00C42AA7">
        <w:rPr>
          <w:rFonts w:ascii="Times New Roman" w:hAnsi="Times New Roman"/>
          <w:szCs w:val="24"/>
        </w:rPr>
        <w:t>5</w:t>
      </w:r>
      <w:r w:rsidR="00D90ABE">
        <w:rPr>
          <w:rFonts w:ascii="Times New Roman" w:hAnsi="Times New Roman"/>
          <w:szCs w:val="24"/>
        </w:rPr>
        <w:t xml:space="preserve"> – </w:t>
      </w:r>
      <w:r w:rsidR="00C42AA7">
        <w:rPr>
          <w:rFonts w:ascii="Times New Roman" w:hAnsi="Times New Roman"/>
          <w:szCs w:val="24"/>
        </w:rPr>
        <w:t>6</w:t>
      </w:r>
      <w:r w:rsidR="00D90ABE">
        <w:rPr>
          <w:rFonts w:ascii="Times New Roman" w:hAnsi="Times New Roman"/>
          <w:szCs w:val="24"/>
        </w:rPr>
        <w:t xml:space="preserve"> </w:t>
      </w:r>
      <w:r w:rsidR="00B7331B" w:rsidRPr="00370A84">
        <w:rPr>
          <w:rFonts w:ascii="Times New Roman" w:hAnsi="Times New Roman"/>
          <w:szCs w:val="24"/>
        </w:rPr>
        <w:t xml:space="preserve"> dien</w:t>
      </w:r>
      <w:r>
        <w:rPr>
          <w:rFonts w:ascii="Times New Roman" w:hAnsi="Times New Roman"/>
          <w:szCs w:val="24"/>
        </w:rPr>
        <w:t xml:space="preserve">a </w:t>
      </w:r>
      <w:r w:rsidR="00D90ABE">
        <w:rPr>
          <w:rFonts w:ascii="Times New Roman" w:hAnsi="Times New Roman"/>
          <w:szCs w:val="24"/>
        </w:rPr>
        <w:t>Metelio ežero pakrantėje, Metelių mstl., Lazdijų r.</w:t>
      </w:r>
      <w:r w:rsidR="00B7331B" w:rsidRPr="00370A84">
        <w:rPr>
          <w:rFonts w:ascii="Times New Roman" w:hAnsi="Times New Roman"/>
          <w:szCs w:val="24"/>
        </w:rPr>
        <w:t xml:space="preserve"> </w:t>
      </w:r>
      <w:r w:rsidR="00D90ABE">
        <w:rPr>
          <w:rFonts w:ascii="Times New Roman" w:hAnsi="Times New Roman"/>
          <w:szCs w:val="24"/>
        </w:rPr>
        <w:t>renginys</w:t>
      </w:r>
      <w:r w:rsidR="00B7331B" w:rsidRPr="00370A8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„</w:t>
      </w:r>
      <w:r w:rsidR="00D90ABE">
        <w:rPr>
          <w:rFonts w:ascii="Times New Roman" w:hAnsi="Times New Roman"/>
          <w:szCs w:val="24"/>
        </w:rPr>
        <w:t>METELIO BANGA</w:t>
      </w:r>
      <w:r>
        <w:rPr>
          <w:rFonts w:ascii="Times New Roman" w:hAnsi="Times New Roman"/>
          <w:szCs w:val="24"/>
        </w:rPr>
        <w:t>“</w:t>
      </w:r>
      <w:r w:rsidR="00D90ABE">
        <w:rPr>
          <w:rFonts w:ascii="Times New Roman" w:hAnsi="Times New Roman"/>
          <w:szCs w:val="24"/>
        </w:rPr>
        <w:t xml:space="preserve">. </w:t>
      </w:r>
      <w:r w:rsidR="006A2E52">
        <w:rPr>
          <w:rFonts w:ascii="Times New Roman" w:hAnsi="Times New Roman"/>
          <w:szCs w:val="24"/>
        </w:rPr>
        <w:t xml:space="preserve">Mugė </w:t>
      </w:r>
      <w:r w:rsidR="00D90ABE">
        <w:rPr>
          <w:rFonts w:ascii="Times New Roman" w:hAnsi="Times New Roman"/>
          <w:szCs w:val="24"/>
        </w:rPr>
        <w:t xml:space="preserve"> vyks dvi dienas.</w:t>
      </w:r>
    </w:p>
    <w:p w14:paraId="6575E2F5" w14:textId="6755C8DB" w:rsidR="00B7331B" w:rsidRPr="00B7331B" w:rsidRDefault="00C42AA7" w:rsidP="00B7331B">
      <w:pPr>
        <w:pStyle w:val="Sraopastraip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Mugės</w:t>
      </w:r>
      <w:r w:rsidR="00B7331B" w:rsidRPr="00B7331B">
        <w:rPr>
          <w:rFonts w:ascii="Times New Roman" w:hAnsi="Times New Roman"/>
          <w:szCs w:val="24"/>
        </w:rPr>
        <w:t xml:space="preserve"> pradžia: 1</w:t>
      </w:r>
      <w:r w:rsidR="00D90ABE">
        <w:rPr>
          <w:rFonts w:ascii="Times New Roman" w:hAnsi="Times New Roman"/>
          <w:szCs w:val="24"/>
        </w:rPr>
        <w:t>6</w:t>
      </w:r>
      <w:r w:rsidR="00B7331B" w:rsidRPr="00B7331B">
        <w:rPr>
          <w:rFonts w:ascii="Times New Roman" w:hAnsi="Times New Roman"/>
          <w:szCs w:val="24"/>
        </w:rPr>
        <w:t>.00 val.</w:t>
      </w:r>
    </w:p>
    <w:p w14:paraId="793628BF" w14:textId="74503C9B" w:rsidR="00B7331B" w:rsidRDefault="00B7331B" w:rsidP="00B7331B">
      <w:pPr>
        <w:pStyle w:val="Sraopastraip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Prekybininkai į renginio teritoriją įleidžiami </w:t>
      </w:r>
      <w:r w:rsidR="00D90ABE">
        <w:rPr>
          <w:rFonts w:ascii="Times New Roman" w:hAnsi="Times New Roman"/>
          <w:szCs w:val="24"/>
        </w:rPr>
        <w:t xml:space="preserve">rugpjūčio </w:t>
      </w:r>
      <w:r w:rsidR="00C42AA7">
        <w:rPr>
          <w:rFonts w:ascii="Times New Roman" w:hAnsi="Times New Roman"/>
          <w:szCs w:val="24"/>
        </w:rPr>
        <w:t>5</w:t>
      </w:r>
      <w:r w:rsidR="00D90ABE">
        <w:rPr>
          <w:rFonts w:ascii="Times New Roman" w:hAnsi="Times New Roman"/>
          <w:szCs w:val="24"/>
        </w:rPr>
        <w:t xml:space="preserve"> d. </w:t>
      </w:r>
      <w:r>
        <w:rPr>
          <w:rFonts w:ascii="Times New Roman" w:hAnsi="Times New Roman"/>
          <w:szCs w:val="24"/>
        </w:rPr>
        <w:t>nuo 1</w:t>
      </w:r>
      <w:r w:rsidR="00D90ABE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.00 val.</w:t>
      </w:r>
    </w:p>
    <w:p w14:paraId="0997A9CD" w14:textId="1B48A1F1" w:rsidR="00B7331B" w:rsidRPr="00D90ABE" w:rsidRDefault="00B7331B" w:rsidP="00B7331B">
      <w:pPr>
        <w:pStyle w:val="Sraopastraipa"/>
        <w:numPr>
          <w:ilvl w:val="0"/>
          <w:numId w:val="11"/>
        </w:numPr>
        <w:spacing w:line="360" w:lineRule="auto"/>
        <w:ind w:left="0" w:firstLine="780"/>
        <w:jc w:val="both"/>
        <w:rPr>
          <w:rFonts w:ascii="Times New Roman" w:hAnsi="Times New Roman"/>
          <w:b/>
          <w:bCs/>
          <w:szCs w:val="24"/>
        </w:rPr>
      </w:pPr>
      <w:r w:rsidRPr="00D90ABE">
        <w:rPr>
          <w:rFonts w:ascii="Times New Roman" w:hAnsi="Times New Roman"/>
          <w:b/>
          <w:bCs/>
          <w:szCs w:val="24"/>
        </w:rPr>
        <w:t>Prekybininkų skaičius</w:t>
      </w:r>
      <w:r w:rsidR="00C45230">
        <w:rPr>
          <w:rFonts w:ascii="Times New Roman" w:hAnsi="Times New Roman"/>
          <w:b/>
          <w:bCs/>
          <w:szCs w:val="24"/>
        </w:rPr>
        <w:t xml:space="preserve"> ribojamas. </w:t>
      </w:r>
      <w:r w:rsidRPr="00D90ABE">
        <w:rPr>
          <w:rFonts w:ascii="Times New Roman" w:hAnsi="Times New Roman"/>
          <w:b/>
          <w:bCs/>
          <w:szCs w:val="24"/>
        </w:rPr>
        <w:t xml:space="preserve"> </w:t>
      </w:r>
      <w:r w:rsidR="00C45230">
        <w:rPr>
          <w:rFonts w:ascii="Times New Roman" w:hAnsi="Times New Roman"/>
          <w:b/>
          <w:bCs/>
          <w:szCs w:val="24"/>
        </w:rPr>
        <w:t>V</w:t>
      </w:r>
      <w:r w:rsidRPr="00D90ABE">
        <w:rPr>
          <w:rFonts w:ascii="Times New Roman" w:hAnsi="Times New Roman"/>
          <w:b/>
          <w:bCs/>
          <w:szCs w:val="24"/>
        </w:rPr>
        <w:t>iešojo maitinimo paslaugos teikėj</w:t>
      </w:r>
      <w:r w:rsidR="00C45230">
        <w:rPr>
          <w:rFonts w:ascii="Times New Roman" w:hAnsi="Times New Roman"/>
          <w:b/>
          <w:bCs/>
          <w:szCs w:val="24"/>
        </w:rPr>
        <w:t>ams</w:t>
      </w:r>
      <w:r w:rsidR="00F75709" w:rsidRPr="00D90ABE">
        <w:rPr>
          <w:rFonts w:ascii="Times New Roman" w:hAnsi="Times New Roman"/>
          <w:b/>
          <w:bCs/>
          <w:szCs w:val="24"/>
        </w:rPr>
        <w:t xml:space="preserve"> – skiriama 2 prekybinės vietos</w:t>
      </w:r>
      <w:r w:rsidR="00C45230">
        <w:rPr>
          <w:rFonts w:ascii="Times New Roman" w:hAnsi="Times New Roman"/>
          <w:b/>
          <w:bCs/>
          <w:szCs w:val="24"/>
        </w:rPr>
        <w:t>,</w:t>
      </w:r>
      <w:r w:rsidR="00F75709" w:rsidRPr="00D90ABE">
        <w:rPr>
          <w:rFonts w:ascii="Times New Roman" w:hAnsi="Times New Roman"/>
          <w:b/>
          <w:bCs/>
          <w:szCs w:val="24"/>
        </w:rPr>
        <w:t xml:space="preserve"> vaikų pramogų organizavimo paketą teikianči</w:t>
      </w:r>
      <w:r w:rsidR="00A06493" w:rsidRPr="00D90ABE">
        <w:rPr>
          <w:rFonts w:ascii="Times New Roman" w:hAnsi="Times New Roman"/>
          <w:b/>
          <w:bCs/>
          <w:szCs w:val="24"/>
        </w:rPr>
        <w:t>os paslaugos teikėj</w:t>
      </w:r>
      <w:r w:rsidR="00C45230">
        <w:rPr>
          <w:rFonts w:ascii="Times New Roman" w:hAnsi="Times New Roman"/>
          <w:b/>
          <w:bCs/>
          <w:szCs w:val="24"/>
        </w:rPr>
        <w:t>ams</w:t>
      </w:r>
      <w:r w:rsidR="00F75709" w:rsidRPr="00D90ABE">
        <w:rPr>
          <w:rFonts w:ascii="Times New Roman" w:hAnsi="Times New Roman"/>
          <w:b/>
          <w:bCs/>
          <w:szCs w:val="24"/>
        </w:rPr>
        <w:t xml:space="preserve">  –  1 vieta</w:t>
      </w:r>
      <w:r w:rsidR="00C45230">
        <w:rPr>
          <w:rFonts w:ascii="Times New Roman" w:hAnsi="Times New Roman"/>
          <w:b/>
          <w:bCs/>
          <w:szCs w:val="24"/>
        </w:rPr>
        <w:t xml:space="preserve">, </w:t>
      </w:r>
      <w:r w:rsidR="001E4AE8">
        <w:rPr>
          <w:rFonts w:ascii="Times New Roman" w:hAnsi="Times New Roman"/>
          <w:b/>
          <w:bCs/>
          <w:szCs w:val="24"/>
        </w:rPr>
        <w:t xml:space="preserve"> tautodailininkams, amatininkams ir kitiems prekybininkams – 20 prekybinių vietų.</w:t>
      </w:r>
      <w:r w:rsidR="00FB786B">
        <w:rPr>
          <w:rFonts w:ascii="Times New Roman" w:hAnsi="Times New Roman"/>
          <w:b/>
          <w:bCs/>
          <w:szCs w:val="24"/>
        </w:rPr>
        <w:t xml:space="preserve"> Mugės prekybininkai elektra pasirūpina patys.</w:t>
      </w:r>
    </w:p>
    <w:p w14:paraId="15D80795" w14:textId="11EC87C5" w:rsidR="00F75709" w:rsidRDefault="00F75709" w:rsidP="00B7331B">
      <w:pPr>
        <w:pStyle w:val="Sraopastraipa"/>
        <w:numPr>
          <w:ilvl w:val="0"/>
          <w:numId w:val="11"/>
        </w:numPr>
        <w:spacing w:line="360" w:lineRule="auto"/>
        <w:ind w:left="0" w:firstLine="7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Prekybininkai </w:t>
      </w:r>
      <w:r w:rsidR="00D90ABE">
        <w:rPr>
          <w:rFonts w:ascii="Times New Roman" w:hAnsi="Times New Roman"/>
          <w:szCs w:val="24"/>
        </w:rPr>
        <w:t>nuo liepos 1</w:t>
      </w:r>
      <w:r w:rsidR="00C42AA7">
        <w:rPr>
          <w:rFonts w:ascii="Times New Roman" w:hAnsi="Times New Roman"/>
          <w:szCs w:val="24"/>
        </w:rPr>
        <w:t>4</w:t>
      </w:r>
      <w:r w:rsidR="00D90ABE">
        <w:rPr>
          <w:rFonts w:ascii="Times New Roman" w:hAnsi="Times New Roman"/>
          <w:szCs w:val="24"/>
        </w:rPr>
        <w:t xml:space="preserve"> d. </w:t>
      </w:r>
      <w:r>
        <w:rPr>
          <w:rFonts w:ascii="Times New Roman" w:hAnsi="Times New Roman"/>
          <w:szCs w:val="24"/>
        </w:rPr>
        <w:t xml:space="preserve"> iki liepos </w:t>
      </w:r>
      <w:r w:rsidR="00D90ABE">
        <w:rPr>
          <w:rFonts w:ascii="Times New Roman" w:hAnsi="Times New Roman"/>
          <w:szCs w:val="24"/>
        </w:rPr>
        <w:t>2</w:t>
      </w:r>
      <w:r w:rsidR="00F27F63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d.</w:t>
      </w:r>
      <w:r w:rsidR="00D90ABE">
        <w:rPr>
          <w:rFonts w:ascii="Times New Roman" w:hAnsi="Times New Roman"/>
          <w:szCs w:val="24"/>
        </w:rPr>
        <w:t xml:space="preserve"> 17.00 val.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el.paštu</w:t>
      </w:r>
      <w:proofErr w:type="spellEnd"/>
      <w:r>
        <w:rPr>
          <w:rFonts w:ascii="Times New Roman" w:hAnsi="Times New Roman"/>
          <w:szCs w:val="24"/>
        </w:rPr>
        <w:t xml:space="preserve"> </w:t>
      </w:r>
      <w:hyperlink r:id="rId6" w:history="1">
        <w:r w:rsidR="008B78A0" w:rsidRPr="00175B26">
          <w:rPr>
            <w:rStyle w:val="Hipersaitas"/>
            <w:rFonts w:ascii="Times New Roman" w:hAnsi="Times New Roman"/>
            <w:szCs w:val="24"/>
          </w:rPr>
          <w:t>lkc.organizat@gmail.com</w:t>
        </w:r>
      </w:hyperlink>
      <w:r w:rsidR="008B78A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pateikia „Prekybos organizavimo taisyklėse kultūriniuose renginiuose“ 2.1. punkte nurodytus dokumentus.</w:t>
      </w:r>
    </w:p>
    <w:p w14:paraId="4D3E6F19" w14:textId="0C0ED676" w:rsidR="00F75709" w:rsidRDefault="00F75709" w:rsidP="00B7331B">
      <w:pPr>
        <w:pStyle w:val="Sraopastraipa"/>
        <w:numPr>
          <w:ilvl w:val="0"/>
          <w:numId w:val="11"/>
        </w:numPr>
        <w:spacing w:line="360" w:lineRule="auto"/>
        <w:ind w:left="0" w:firstLine="7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Lazdijų kultūros centras po prekybininkų registracijos pabaigos per 2 darbo dienas (</w:t>
      </w:r>
      <w:proofErr w:type="spellStart"/>
      <w:r>
        <w:rPr>
          <w:rFonts w:ascii="Times New Roman" w:hAnsi="Times New Roman"/>
          <w:szCs w:val="24"/>
        </w:rPr>
        <w:t>t.y</w:t>
      </w:r>
      <w:proofErr w:type="spellEnd"/>
      <w:r>
        <w:rPr>
          <w:rFonts w:ascii="Times New Roman" w:hAnsi="Times New Roman"/>
          <w:szCs w:val="24"/>
        </w:rPr>
        <w:t xml:space="preserve">. iki </w:t>
      </w:r>
      <w:r w:rsidR="00F27F63">
        <w:rPr>
          <w:rFonts w:ascii="Times New Roman" w:hAnsi="Times New Roman"/>
          <w:szCs w:val="24"/>
        </w:rPr>
        <w:t>rugpjūčio</w:t>
      </w:r>
      <w:r>
        <w:rPr>
          <w:rFonts w:ascii="Times New Roman" w:hAnsi="Times New Roman"/>
          <w:szCs w:val="24"/>
        </w:rPr>
        <w:t xml:space="preserve"> </w:t>
      </w:r>
      <w:r w:rsidR="00F27F63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d.) priima sprendimą dėl prekybos renginyje ir informuoja prekybininką elektroniniu paštu ir (ar) telefonu.</w:t>
      </w:r>
    </w:p>
    <w:p w14:paraId="7CDD98CF" w14:textId="409E291E" w:rsidR="00F75709" w:rsidRDefault="00F75709" w:rsidP="00B7331B">
      <w:pPr>
        <w:pStyle w:val="Sraopastraipa"/>
        <w:numPr>
          <w:ilvl w:val="0"/>
          <w:numId w:val="11"/>
        </w:numPr>
        <w:spacing w:line="360" w:lineRule="auto"/>
        <w:ind w:left="0" w:firstLine="7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Prekybininkas gavęs kvietimą dalyvauti mugėje per </w:t>
      </w:r>
      <w:r w:rsidR="000508AB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darbo dienas (</w:t>
      </w:r>
      <w:proofErr w:type="spellStart"/>
      <w:r>
        <w:rPr>
          <w:rFonts w:ascii="Times New Roman" w:hAnsi="Times New Roman"/>
          <w:szCs w:val="24"/>
        </w:rPr>
        <w:t>t.y</w:t>
      </w:r>
      <w:proofErr w:type="spellEnd"/>
      <w:r>
        <w:rPr>
          <w:rFonts w:ascii="Times New Roman" w:hAnsi="Times New Roman"/>
          <w:szCs w:val="24"/>
        </w:rPr>
        <w:t xml:space="preserve">. iki </w:t>
      </w:r>
      <w:r w:rsidR="000508AB">
        <w:rPr>
          <w:rFonts w:ascii="Times New Roman" w:hAnsi="Times New Roman"/>
          <w:szCs w:val="24"/>
        </w:rPr>
        <w:t>rugpjūčio</w:t>
      </w:r>
      <w:r>
        <w:rPr>
          <w:rFonts w:ascii="Times New Roman" w:hAnsi="Times New Roman"/>
          <w:szCs w:val="24"/>
        </w:rPr>
        <w:t xml:space="preserve"> </w:t>
      </w:r>
      <w:r w:rsidR="00F27F63">
        <w:rPr>
          <w:rFonts w:ascii="Times New Roman" w:hAnsi="Times New Roman"/>
          <w:szCs w:val="24"/>
        </w:rPr>
        <w:t>3</w:t>
      </w:r>
      <w:r w:rsidR="002D3DD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d.) Lazdijų kultūros centrui elektroniniu paštu pateikia</w:t>
      </w:r>
      <w:r w:rsidR="00FA4AB5">
        <w:rPr>
          <w:rFonts w:ascii="Times New Roman" w:hAnsi="Times New Roman"/>
          <w:szCs w:val="24"/>
        </w:rPr>
        <w:t xml:space="preserve"> „Prekybos organizavimo taisyklėse kultūriniuose renginiuose“ 2.5 punkte nurodytus dokumentus.</w:t>
      </w:r>
    </w:p>
    <w:p w14:paraId="252C0377" w14:textId="30FD27DB" w:rsidR="00FA4AB5" w:rsidRDefault="00FA4AB5" w:rsidP="00B7331B">
      <w:pPr>
        <w:pStyle w:val="Sraopastraipa"/>
        <w:numPr>
          <w:ilvl w:val="0"/>
          <w:numId w:val="11"/>
        </w:numPr>
        <w:spacing w:line="360" w:lineRule="auto"/>
        <w:ind w:left="0" w:firstLine="7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Ne vėliau kaip iki </w:t>
      </w:r>
      <w:r w:rsidR="00D90ABE">
        <w:rPr>
          <w:rFonts w:ascii="Times New Roman" w:hAnsi="Times New Roman"/>
          <w:szCs w:val="24"/>
        </w:rPr>
        <w:t>rugpjūčio</w:t>
      </w:r>
      <w:r>
        <w:rPr>
          <w:rFonts w:ascii="Times New Roman" w:hAnsi="Times New Roman"/>
          <w:szCs w:val="24"/>
        </w:rPr>
        <w:t xml:space="preserve"> </w:t>
      </w:r>
      <w:r w:rsidR="00C42AA7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d. Lazdijų kultūros centro direktoriaus paskirtas atsakingas darbuotojas elektroniniu paštu ir (ar) telefonu informuoja prekybininką apie suteiktą prekybinę vietą mugėje.</w:t>
      </w:r>
    </w:p>
    <w:p w14:paraId="676AD4EA" w14:textId="3D8B74D9" w:rsidR="00FB786B" w:rsidRDefault="00FB786B" w:rsidP="00B7331B">
      <w:pPr>
        <w:pStyle w:val="Sraopastraipa"/>
        <w:numPr>
          <w:ilvl w:val="0"/>
          <w:numId w:val="11"/>
        </w:numPr>
        <w:spacing w:line="360" w:lineRule="auto"/>
        <w:ind w:left="0" w:firstLine="7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Privaloma prekybos vietą palikti švarią, o šiukšles išnešti į konteinerį.</w:t>
      </w:r>
    </w:p>
    <w:p w14:paraId="7A2EBE4F" w14:textId="77777777" w:rsidR="001E4AE8" w:rsidRDefault="001E4AE8" w:rsidP="001E4AE8">
      <w:pPr>
        <w:pStyle w:val="Sraopastraipa"/>
        <w:spacing w:line="360" w:lineRule="auto"/>
        <w:ind w:left="780"/>
        <w:jc w:val="both"/>
        <w:rPr>
          <w:rFonts w:ascii="Times New Roman" w:hAnsi="Times New Roman"/>
          <w:szCs w:val="24"/>
        </w:rPr>
      </w:pPr>
    </w:p>
    <w:p w14:paraId="3924ED50" w14:textId="34E455FD" w:rsidR="00F2459F" w:rsidRPr="003163BB" w:rsidRDefault="00006149" w:rsidP="001E4AE8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275E3B">
        <w:rPr>
          <w:rFonts w:ascii="Times New Roman" w:hAnsi="Times New Roman"/>
          <w:szCs w:val="24"/>
        </w:rPr>
        <w:t>D</w:t>
      </w:r>
      <w:r w:rsidR="00B855A5">
        <w:rPr>
          <w:rFonts w:ascii="Times New Roman" w:hAnsi="Times New Roman"/>
          <w:szCs w:val="24"/>
        </w:rPr>
        <w:t xml:space="preserve">irektorius                       </w:t>
      </w:r>
      <w:r w:rsidR="00DC352A">
        <w:rPr>
          <w:rFonts w:ascii="Times New Roman" w:hAnsi="Times New Roman"/>
          <w:szCs w:val="24"/>
        </w:rPr>
        <w:t xml:space="preserve">         </w:t>
      </w:r>
      <w:r w:rsidR="00B855A5">
        <w:rPr>
          <w:rFonts w:ascii="Times New Roman" w:hAnsi="Times New Roman"/>
          <w:szCs w:val="24"/>
        </w:rPr>
        <w:t xml:space="preserve">                                               </w:t>
      </w:r>
      <w:r w:rsidR="001E4AE8">
        <w:rPr>
          <w:rFonts w:ascii="Times New Roman" w:hAnsi="Times New Roman"/>
          <w:szCs w:val="24"/>
        </w:rPr>
        <w:t xml:space="preserve">          </w:t>
      </w:r>
      <w:r w:rsidR="00B855A5">
        <w:rPr>
          <w:rFonts w:ascii="Times New Roman" w:hAnsi="Times New Roman"/>
          <w:szCs w:val="24"/>
        </w:rPr>
        <w:t xml:space="preserve">     Arūnas Sujeta</w:t>
      </w:r>
      <w:r w:rsidR="00FF6E5D" w:rsidRPr="003163BB"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  <w:r w:rsidR="007D7F57">
        <w:rPr>
          <w:rFonts w:ascii="Times New Roman" w:hAnsi="Times New Roman"/>
          <w:szCs w:val="24"/>
        </w:rPr>
        <w:t xml:space="preserve">  </w:t>
      </w:r>
      <w:r w:rsidR="000D23F2" w:rsidRPr="003163BB">
        <w:rPr>
          <w:rFonts w:ascii="Times New Roman" w:hAnsi="Times New Roman"/>
          <w:szCs w:val="24"/>
        </w:rPr>
        <w:t xml:space="preserve">                                                 </w:t>
      </w:r>
      <w:r w:rsidR="00F2459F" w:rsidRPr="003163BB">
        <w:rPr>
          <w:rFonts w:ascii="Times New Roman" w:hAnsi="Times New Roman"/>
          <w:szCs w:val="24"/>
        </w:rPr>
        <w:t xml:space="preserve">                                                                              </w:t>
      </w:r>
      <w:r w:rsidR="000D23F2" w:rsidRPr="003163BB">
        <w:rPr>
          <w:rFonts w:ascii="Times New Roman" w:hAnsi="Times New Roman"/>
          <w:szCs w:val="24"/>
        </w:rPr>
        <w:t xml:space="preserve">              </w:t>
      </w:r>
    </w:p>
    <w:p w14:paraId="457EB363" w14:textId="389687F7" w:rsidR="001B4FCC" w:rsidRDefault="00F2459F" w:rsidP="002B53AC">
      <w:pPr>
        <w:jc w:val="both"/>
        <w:rPr>
          <w:sz w:val="26"/>
        </w:rPr>
      </w:pPr>
      <w:r w:rsidRPr="003163BB">
        <w:rPr>
          <w:rFonts w:ascii="Times New Roman" w:hAnsi="Times New Roman"/>
          <w:szCs w:val="24"/>
        </w:rPr>
        <w:t xml:space="preserve">         </w:t>
      </w:r>
      <w:r w:rsidR="00B855A5">
        <w:rPr>
          <w:rFonts w:ascii="Times New Roman" w:hAnsi="Times New Roman"/>
          <w:sz w:val="26"/>
        </w:rPr>
        <w:t xml:space="preserve">                             </w:t>
      </w:r>
      <w:r w:rsidR="001C1ECF">
        <w:rPr>
          <w:rFonts w:ascii="Times New Roman" w:hAnsi="Times New Roman"/>
          <w:sz w:val="26"/>
        </w:rPr>
        <w:t xml:space="preserve">           </w:t>
      </w:r>
    </w:p>
    <w:sectPr w:rsidR="001B4FCC" w:rsidSect="001E4AE8">
      <w:type w:val="continuous"/>
      <w:pgSz w:w="11907" w:h="16840" w:code="9"/>
      <w:pgMar w:top="142" w:right="477" w:bottom="284" w:left="1800" w:header="567" w:footer="567" w:gutter="0"/>
      <w:cols w:space="26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0514"/>
    <w:multiLevelType w:val="hybridMultilevel"/>
    <w:tmpl w:val="12688898"/>
    <w:lvl w:ilvl="0" w:tplc="07BC1F7A">
      <w:start w:val="2004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1" w15:restartNumberingAfterBreak="0">
    <w:nsid w:val="22FB2088"/>
    <w:multiLevelType w:val="hybridMultilevel"/>
    <w:tmpl w:val="562C69F0"/>
    <w:lvl w:ilvl="0" w:tplc="7F043C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A0D6A5F"/>
    <w:multiLevelType w:val="hybridMultilevel"/>
    <w:tmpl w:val="0D98CB04"/>
    <w:lvl w:ilvl="0" w:tplc="E2381A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56A37BC"/>
    <w:multiLevelType w:val="hybridMultilevel"/>
    <w:tmpl w:val="89CAA248"/>
    <w:lvl w:ilvl="0" w:tplc="7D14E89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2" w:hanging="360"/>
      </w:pPr>
    </w:lvl>
    <w:lvl w:ilvl="2" w:tplc="0427001B" w:tentative="1">
      <w:start w:val="1"/>
      <w:numFmt w:val="lowerRoman"/>
      <w:lvlText w:val="%3."/>
      <w:lvlJc w:val="right"/>
      <w:pPr>
        <w:ind w:left="2422" w:hanging="180"/>
      </w:pPr>
    </w:lvl>
    <w:lvl w:ilvl="3" w:tplc="0427000F" w:tentative="1">
      <w:start w:val="1"/>
      <w:numFmt w:val="decimal"/>
      <w:lvlText w:val="%4."/>
      <w:lvlJc w:val="left"/>
      <w:pPr>
        <w:ind w:left="3142" w:hanging="360"/>
      </w:pPr>
    </w:lvl>
    <w:lvl w:ilvl="4" w:tplc="04270019" w:tentative="1">
      <w:start w:val="1"/>
      <w:numFmt w:val="lowerLetter"/>
      <w:lvlText w:val="%5."/>
      <w:lvlJc w:val="left"/>
      <w:pPr>
        <w:ind w:left="3862" w:hanging="360"/>
      </w:pPr>
    </w:lvl>
    <w:lvl w:ilvl="5" w:tplc="0427001B" w:tentative="1">
      <w:start w:val="1"/>
      <w:numFmt w:val="lowerRoman"/>
      <w:lvlText w:val="%6."/>
      <w:lvlJc w:val="right"/>
      <w:pPr>
        <w:ind w:left="4582" w:hanging="180"/>
      </w:pPr>
    </w:lvl>
    <w:lvl w:ilvl="6" w:tplc="0427000F" w:tentative="1">
      <w:start w:val="1"/>
      <w:numFmt w:val="decimal"/>
      <w:lvlText w:val="%7."/>
      <w:lvlJc w:val="left"/>
      <w:pPr>
        <w:ind w:left="5302" w:hanging="360"/>
      </w:pPr>
    </w:lvl>
    <w:lvl w:ilvl="7" w:tplc="04270019" w:tentative="1">
      <w:start w:val="1"/>
      <w:numFmt w:val="lowerLetter"/>
      <w:lvlText w:val="%8."/>
      <w:lvlJc w:val="left"/>
      <w:pPr>
        <w:ind w:left="6022" w:hanging="360"/>
      </w:pPr>
    </w:lvl>
    <w:lvl w:ilvl="8" w:tplc="0427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 w15:restartNumberingAfterBreak="0">
    <w:nsid w:val="471A015B"/>
    <w:multiLevelType w:val="hybridMultilevel"/>
    <w:tmpl w:val="A7760DB0"/>
    <w:lvl w:ilvl="0" w:tplc="A2A28C52">
      <w:start w:val="2004"/>
      <w:numFmt w:val="bullet"/>
      <w:lvlText w:val="-"/>
      <w:lvlJc w:val="left"/>
      <w:pPr>
        <w:tabs>
          <w:tab w:val="num" w:pos="3525"/>
        </w:tabs>
        <w:ind w:left="3525" w:hanging="7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5" w15:restartNumberingAfterBreak="0">
    <w:nsid w:val="4AE20C0D"/>
    <w:multiLevelType w:val="hybridMultilevel"/>
    <w:tmpl w:val="C4326590"/>
    <w:lvl w:ilvl="0" w:tplc="38A8E2D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2D6321B"/>
    <w:multiLevelType w:val="hybridMultilevel"/>
    <w:tmpl w:val="9EC8C5AC"/>
    <w:lvl w:ilvl="0" w:tplc="6E1ED8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E425F05"/>
    <w:multiLevelType w:val="multilevel"/>
    <w:tmpl w:val="CBAAB92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 w15:restartNumberingAfterBreak="0">
    <w:nsid w:val="6CCE76EF"/>
    <w:multiLevelType w:val="hybridMultilevel"/>
    <w:tmpl w:val="0B6811C0"/>
    <w:lvl w:ilvl="0" w:tplc="4E00AD4E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D942326"/>
    <w:multiLevelType w:val="hybridMultilevel"/>
    <w:tmpl w:val="D7543B4A"/>
    <w:lvl w:ilvl="0" w:tplc="FEDA936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762122FC"/>
    <w:multiLevelType w:val="hybridMultilevel"/>
    <w:tmpl w:val="0D365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1372285">
    <w:abstractNumId w:val="10"/>
  </w:num>
  <w:num w:numId="2" w16cid:durableId="533201038">
    <w:abstractNumId w:val="6"/>
  </w:num>
  <w:num w:numId="3" w16cid:durableId="2084445410">
    <w:abstractNumId w:val="8"/>
  </w:num>
  <w:num w:numId="4" w16cid:durableId="99493617">
    <w:abstractNumId w:val="2"/>
  </w:num>
  <w:num w:numId="5" w16cid:durableId="1431511666">
    <w:abstractNumId w:val="0"/>
  </w:num>
  <w:num w:numId="6" w16cid:durableId="1622104168">
    <w:abstractNumId w:val="4"/>
  </w:num>
  <w:num w:numId="7" w16cid:durableId="1201674381">
    <w:abstractNumId w:val="7"/>
  </w:num>
  <w:num w:numId="8" w16cid:durableId="1683316307">
    <w:abstractNumId w:val="9"/>
  </w:num>
  <w:num w:numId="9" w16cid:durableId="1298296208">
    <w:abstractNumId w:val="3"/>
  </w:num>
  <w:num w:numId="10" w16cid:durableId="1957640826">
    <w:abstractNumId w:val="5"/>
  </w:num>
  <w:num w:numId="11" w16cid:durableId="1808349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rawingGridVerticalSpacing w:val="127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D6"/>
    <w:rsid w:val="00005CE4"/>
    <w:rsid w:val="00006149"/>
    <w:rsid w:val="000235A7"/>
    <w:rsid w:val="000259D6"/>
    <w:rsid w:val="00044B6E"/>
    <w:rsid w:val="000508AB"/>
    <w:rsid w:val="00067831"/>
    <w:rsid w:val="00087676"/>
    <w:rsid w:val="00087BE8"/>
    <w:rsid w:val="000A5C06"/>
    <w:rsid w:val="000D23F2"/>
    <w:rsid w:val="0010270B"/>
    <w:rsid w:val="00111C78"/>
    <w:rsid w:val="00117977"/>
    <w:rsid w:val="00131F1B"/>
    <w:rsid w:val="001332C8"/>
    <w:rsid w:val="0013559A"/>
    <w:rsid w:val="0014001B"/>
    <w:rsid w:val="00153450"/>
    <w:rsid w:val="001536E7"/>
    <w:rsid w:val="00154632"/>
    <w:rsid w:val="001636EA"/>
    <w:rsid w:val="00182313"/>
    <w:rsid w:val="001B4FCC"/>
    <w:rsid w:val="001C1ECF"/>
    <w:rsid w:val="001D536B"/>
    <w:rsid w:val="001E4AE8"/>
    <w:rsid w:val="001E7633"/>
    <w:rsid w:val="001F7E05"/>
    <w:rsid w:val="00204069"/>
    <w:rsid w:val="00205DC5"/>
    <w:rsid w:val="00210434"/>
    <w:rsid w:val="00217CD4"/>
    <w:rsid w:val="00220EA0"/>
    <w:rsid w:val="0024659F"/>
    <w:rsid w:val="002750B6"/>
    <w:rsid w:val="00275E3B"/>
    <w:rsid w:val="002A0F48"/>
    <w:rsid w:val="002A49B9"/>
    <w:rsid w:val="002A6E1A"/>
    <w:rsid w:val="002B53AC"/>
    <w:rsid w:val="002D009A"/>
    <w:rsid w:val="002D3DDE"/>
    <w:rsid w:val="002E6A5B"/>
    <w:rsid w:val="002F09E2"/>
    <w:rsid w:val="002F541C"/>
    <w:rsid w:val="003003AE"/>
    <w:rsid w:val="003163BB"/>
    <w:rsid w:val="003201E9"/>
    <w:rsid w:val="00320951"/>
    <w:rsid w:val="003573E2"/>
    <w:rsid w:val="00370A84"/>
    <w:rsid w:val="003D0BD1"/>
    <w:rsid w:val="003F51A8"/>
    <w:rsid w:val="00400EA7"/>
    <w:rsid w:val="004213FF"/>
    <w:rsid w:val="00443742"/>
    <w:rsid w:val="004562A1"/>
    <w:rsid w:val="004814CE"/>
    <w:rsid w:val="004E6071"/>
    <w:rsid w:val="00507978"/>
    <w:rsid w:val="005119A6"/>
    <w:rsid w:val="00522BF0"/>
    <w:rsid w:val="005268B8"/>
    <w:rsid w:val="005323D0"/>
    <w:rsid w:val="00547963"/>
    <w:rsid w:val="0058008D"/>
    <w:rsid w:val="005975C2"/>
    <w:rsid w:val="005E6EC3"/>
    <w:rsid w:val="00604D3A"/>
    <w:rsid w:val="006148AF"/>
    <w:rsid w:val="00624458"/>
    <w:rsid w:val="006432D5"/>
    <w:rsid w:val="0065332E"/>
    <w:rsid w:val="00654DBA"/>
    <w:rsid w:val="00685873"/>
    <w:rsid w:val="006A2E52"/>
    <w:rsid w:val="006D1DD7"/>
    <w:rsid w:val="006D455C"/>
    <w:rsid w:val="006E7CCC"/>
    <w:rsid w:val="00703F22"/>
    <w:rsid w:val="007126FD"/>
    <w:rsid w:val="007228F3"/>
    <w:rsid w:val="007302DE"/>
    <w:rsid w:val="00772EF4"/>
    <w:rsid w:val="007D7F57"/>
    <w:rsid w:val="007E10B1"/>
    <w:rsid w:val="00823A82"/>
    <w:rsid w:val="008527CA"/>
    <w:rsid w:val="0087224C"/>
    <w:rsid w:val="00893F2B"/>
    <w:rsid w:val="00897BE3"/>
    <w:rsid w:val="008B75D6"/>
    <w:rsid w:val="008B78A0"/>
    <w:rsid w:val="009214CA"/>
    <w:rsid w:val="0094387C"/>
    <w:rsid w:val="00962ACB"/>
    <w:rsid w:val="00983999"/>
    <w:rsid w:val="009C09C9"/>
    <w:rsid w:val="009D175F"/>
    <w:rsid w:val="00A06493"/>
    <w:rsid w:val="00A067C2"/>
    <w:rsid w:val="00A14B25"/>
    <w:rsid w:val="00A1597C"/>
    <w:rsid w:val="00A31863"/>
    <w:rsid w:val="00A46020"/>
    <w:rsid w:val="00A51DA6"/>
    <w:rsid w:val="00AA4E57"/>
    <w:rsid w:val="00AB543A"/>
    <w:rsid w:val="00AC2C37"/>
    <w:rsid w:val="00B7331B"/>
    <w:rsid w:val="00B75E0F"/>
    <w:rsid w:val="00B855A5"/>
    <w:rsid w:val="00B866B1"/>
    <w:rsid w:val="00B94C02"/>
    <w:rsid w:val="00B975C5"/>
    <w:rsid w:val="00BC3623"/>
    <w:rsid w:val="00BE3179"/>
    <w:rsid w:val="00BF33E1"/>
    <w:rsid w:val="00C13231"/>
    <w:rsid w:val="00C216E0"/>
    <w:rsid w:val="00C31E0B"/>
    <w:rsid w:val="00C42AA7"/>
    <w:rsid w:val="00C448E7"/>
    <w:rsid w:val="00C45230"/>
    <w:rsid w:val="00C8503F"/>
    <w:rsid w:val="00CE44B7"/>
    <w:rsid w:val="00D303CD"/>
    <w:rsid w:val="00D50BCF"/>
    <w:rsid w:val="00D81153"/>
    <w:rsid w:val="00D90ABE"/>
    <w:rsid w:val="00D917D7"/>
    <w:rsid w:val="00DB6FBC"/>
    <w:rsid w:val="00DC352A"/>
    <w:rsid w:val="00E06ED4"/>
    <w:rsid w:val="00E47960"/>
    <w:rsid w:val="00E55455"/>
    <w:rsid w:val="00E67457"/>
    <w:rsid w:val="00E707D0"/>
    <w:rsid w:val="00E91433"/>
    <w:rsid w:val="00EA5A08"/>
    <w:rsid w:val="00EE2593"/>
    <w:rsid w:val="00F22A5B"/>
    <w:rsid w:val="00F2438C"/>
    <w:rsid w:val="00F2459F"/>
    <w:rsid w:val="00F27F63"/>
    <w:rsid w:val="00F32807"/>
    <w:rsid w:val="00F3425A"/>
    <w:rsid w:val="00F571B9"/>
    <w:rsid w:val="00F74C4F"/>
    <w:rsid w:val="00F75709"/>
    <w:rsid w:val="00F92FA9"/>
    <w:rsid w:val="00FA4AB5"/>
    <w:rsid w:val="00FB786B"/>
    <w:rsid w:val="00FC253B"/>
    <w:rsid w:val="00FF59A6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B9E03"/>
  <w15:chartTrackingRefBased/>
  <w15:docId w15:val="{ABCB6B49-2628-4CCA-A48D-1FB2EFBD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color w:val="000000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color w:val="auto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z w:val="26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styleId="Debesliotekstas">
    <w:name w:val="Balloon Text"/>
    <w:basedOn w:val="prastasis"/>
    <w:semiHidden/>
    <w:rsid w:val="0098399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53450"/>
    <w:pPr>
      <w:ind w:left="720"/>
      <w:contextualSpacing/>
    </w:pPr>
  </w:style>
  <w:style w:type="character" w:styleId="Hipersaitas">
    <w:name w:val="Hyperlink"/>
    <w:basedOn w:val="Numatytasispastraiposriftas"/>
    <w:rsid w:val="00F7570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75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c.organizat@gmail.com.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2647</Characters>
  <Application>Microsoft Office Word</Application>
  <DocSecurity>0</DocSecurity>
  <Lines>22</Lines>
  <Paragraphs>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VIEŠOSIOS ĮSTAIGOS LAZDIJŲ KULTŪROS CENTRO</vt:lpstr>
      <vt:lpstr>    DIREKTORIUS</vt:lpstr>
      <vt:lpstr>    ĮSAKYMAS</vt:lpstr>
    </vt:vector>
  </TitlesOfParts>
  <Company>Lazdiju raj. savivaldybe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Lintec</dc:creator>
  <cp:keywords/>
  <cp:lastModifiedBy>Lina Kalinauskienė</cp:lastModifiedBy>
  <cp:revision>8</cp:revision>
  <cp:lastPrinted>2022-07-13T08:04:00Z</cp:lastPrinted>
  <dcterms:created xsi:type="dcterms:W3CDTF">2022-07-12T05:51:00Z</dcterms:created>
  <dcterms:modified xsi:type="dcterms:W3CDTF">2022-07-13T13:35:00Z</dcterms:modified>
</cp:coreProperties>
</file>